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074" w:rsidRDefault="00CF0074" w:rsidP="00CF0074">
      <w:pPr>
        <w:shd w:val="clear" w:color="auto" w:fill="FFFFFF"/>
        <w:spacing w:after="0" w:line="360" w:lineRule="atLeast"/>
        <w:rPr>
          <w:rFonts w:ascii="Arial" w:eastAsia="Times New Roman" w:hAnsi="Arial" w:cs="Arial"/>
          <w:b/>
          <w:color w:val="0A0A0A"/>
          <w:sz w:val="24"/>
          <w:szCs w:val="24"/>
          <w:lang w:val="kk-KZ" w:eastAsia="ru-RU"/>
        </w:rPr>
      </w:pPr>
      <w:r w:rsidRPr="00CF0074">
        <w:rPr>
          <w:rFonts w:ascii="Arial" w:eastAsia="Times New Roman" w:hAnsi="Arial" w:cs="Arial"/>
          <w:b/>
          <w:color w:val="0A0A0A"/>
          <w:sz w:val="24"/>
          <w:szCs w:val="24"/>
          <w:lang w:val="kk-KZ" w:eastAsia="ru-RU"/>
        </w:rPr>
        <w:t>9 лекция</w:t>
      </w:r>
    </w:p>
    <w:p w:rsidR="00CF0074" w:rsidRPr="00CF0074" w:rsidRDefault="00CF0074" w:rsidP="00CF0074">
      <w:pPr>
        <w:shd w:val="clear" w:color="auto" w:fill="FFFFFF"/>
        <w:spacing w:after="0" w:line="360" w:lineRule="atLeast"/>
        <w:rPr>
          <w:rFonts w:ascii="Arial" w:eastAsia="Times New Roman" w:hAnsi="Arial" w:cs="Arial"/>
          <w:b/>
          <w:color w:val="0A0A0A"/>
          <w:sz w:val="24"/>
          <w:szCs w:val="24"/>
          <w:lang w:val="kk-KZ" w:eastAsia="ru-RU"/>
        </w:rPr>
      </w:pPr>
    </w:p>
    <w:p w:rsidR="00CF0074" w:rsidRDefault="00CF0074" w:rsidP="00CF0074">
      <w:pPr>
        <w:shd w:val="clear" w:color="auto" w:fill="FFFFFF"/>
        <w:spacing w:after="0" w:line="360" w:lineRule="atLeast"/>
        <w:rPr>
          <w:rFonts w:ascii="Arial" w:eastAsia="Times New Roman" w:hAnsi="Arial" w:cs="Arial"/>
          <w:b/>
          <w:color w:val="0A0A0A"/>
          <w:sz w:val="24"/>
          <w:szCs w:val="24"/>
          <w:lang w:val="kk-KZ" w:eastAsia="ru-RU"/>
        </w:rPr>
      </w:pPr>
      <w:r w:rsidRPr="00CF0074">
        <w:rPr>
          <w:rFonts w:ascii="Arial" w:eastAsia="Times New Roman" w:hAnsi="Arial" w:cs="Arial"/>
          <w:b/>
          <w:color w:val="0A0A0A"/>
          <w:sz w:val="24"/>
          <w:szCs w:val="24"/>
          <w:lang w:val="kk-KZ" w:eastAsia="ru-RU"/>
        </w:rPr>
        <w:t>Жарнама және PR: тілдік және мәдени ерекшеліктер</w:t>
      </w:r>
    </w:p>
    <w:p w:rsidR="00CF0074" w:rsidRPr="00CF0074" w:rsidRDefault="00CF0074" w:rsidP="00CF0074">
      <w:pPr>
        <w:shd w:val="clear" w:color="auto" w:fill="FFFFFF"/>
        <w:spacing w:after="0" w:line="360" w:lineRule="atLeast"/>
        <w:rPr>
          <w:rFonts w:ascii="Arial" w:eastAsia="Times New Roman" w:hAnsi="Arial" w:cs="Arial"/>
          <w:b/>
          <w:color w:val="0A0A0A"/>
          <w:sz w:val="24"/>
          <w:szCs w:val="24"/>
          <w:lang w:val="kk-KZ" w:eastAsia="ru-RU"/>
        </w:rPr>
      </w:pPr>
    </w:p>
    <w:p w:rsidR="00CF0074" w:rsidRPr="00CF0074" w:rsidRDefault="00CF0074" w:rsidP="00CF0074">
      <w:pPr>
        <w:shd w:val="clear" w:color="auto" w:fill="FFFFFF"/>
        <w:spacing w:after="0" w:line="360" w:lineRule="atLeast"/>
        <w:rPr>
          <w:rFonts w:ascii="Arial" w:eastAsia="Times New Roman" w:hAnsi="Arial" w:cs="Arial"/>
          <w:color w:val="0A0A0A"/>
          <w:sz w:val="24"/>
          <w:szCs w:val="24"/>
          <w:lang w:val="kk-KZ" w:eastAsia="ru-RU"/>
        </w:rPr>
      </w:pPr>
      <w:r w:rsidRPr="00CF0074">
        <w:rPr>
          <w:rFonts w:ascii="Arial" w:eastAsia="Times New Roman" w:hAnsi="Arial" w:cs="Arial"/>
          <w:color w:val="0A0A0A"/>
          <w:sz w:val="24"/>
          <w:szCs w:val="24"/>
          <w:lang w:val="kk-KZ" w:eastAsia="ru-RU"/>
        </w:rPr>
        <w:t>Жарнама мен PR тілдік және мәдени ерекшеліктерге негізделеді, бұл ақпараттың тиімділігін, жергілікті құндылықтарға сай келуін және психологиялық ықпал етуін қамтамасыз етеді. Қазақ тілді ортада ұлттық мәдениет, менталитет пен дәстүрлер ескеріліп, сөз қолданыста бейнелілік, эмоциялық бояу, метафоралар мен тұрақты тіркестер жиі қолданылады. </w:t>
      </w:r>
    </w:p>
    <w:p w:rsidR="00CF0074" w:rsidRPr="00CF0074" w:rsidRDefault="00CF0074" w:rsidP="00CF0074">
      <w:pPr>
        <w:shd w:val="clear" w:color="auto" w:fill="FFFFFF"/>
        <w:spacing w:after="0" w:line="360" w:lineRule="atLeast"/>
        <w:rPr>
          <w:rFonts w:ascii="Arial" w:eastAsia="Times New Roman" w:hAnsi="Arial" w:cs="Arial"/>
          <w:color w:val="0A0A0A"/>
          <w:sz w:val="24"/>
          <w:szCs w:val="24"/>
          <w:lang w:val="kk-KZ" w:eastAsia="ru-RU"/>
        </w:rPr>
      </w:pPr>
      <w:r w:rsidRPr="00CF0074">
        <w:rPr>
          <w:rFonts w:ascii="Arial" w:eastAsia="Times New Roman" w:hAnsi="Arial" w:cs="Arial"/>
          <w:b/>
          <w:bCs/>
          <w:color w:val="0A0A0A"/>
          <w:sz w:val="24"/>
          <w:szCs w:val="24"/>
          <w:lang w:val="kk-KZ" w:eastAsia="ru-RU"/>
        </w:rPr>
        <w:t>Жарнама және PR-дағы тілдік ерекшеліктер:</w:t>
      </w:r>
    </w:p>
    <w:p w:rsidR="00CF0074" w:rsidRPr="00CF0074" w:rsidRDefault="00CF0074" w:rsidP="00CF0074">
      <w:pPr>
        <w:numPr>
          <w:ilvl w:val="0"/>
          <w:numId w:val="3"/>
        </w:numPr>
        <w:shd w:val="clear" w:color="auto" w:fill="FFFFFF"/>
        <w:spacing w:after="180" w:line="360" w:lineRule="atLeast"/>
        <w:ind w:left="0"/>
        <w:rPr>
          <w:rFonts w:ascii="Arial" w:eastAsia="Times New Roman" w:hAnsi="Arial" w:cs="Arial"/>
          <w:color w:val="0A0A0A"/>
          <w:sz w:val="24"/>
          <w:szCs w:val="24"/>
          <w:lang w:val="kk-KZ" w:eastAsia="ru-RU"/>
        </w:rPr>
      </w:pPr>
      <w:r w:rsidRPr="00CF0074">
        <w:rPr>
          <w:rFonts w:ascii="Arial" w:eastAsia="Times New Roman" w:hAnsi="Arial" w:cs="Arial"/>
          <w:b/>
          <w:bCs/>
          <w:color w:val="0A0A0A"/>
          <w:sz w:val="24"/>
          <w:szCs w:val="24"/>
          <w:lang w:val="kk-KZ" w:eastAsia="ru-RU"/>
        </w:rPr>
        <w:t>Эмоционалды ықпал:</w:t>
      </w:r>
      <w:r w:rsidRPr="00CF0074">
        <w:rPr>
          <w:rFonts w:ascii="Arial" w:eastAsia="Times New Roman" w:hAnsi="Arial" w:cs="Arial"/>
          <w:color w:val="0A0A0A"/>
          <w:sz w:val="24"/>
          <w:szCs w:val="24"/>
          <w:lang w:val="kk-KZ" w:eastAsia="ru-RU"/>
        </w:rPr>
        <w:t> Жарнама мәтіндері тұтынушының сезіміне әсер ету үшін эпитеттер мен теңеулерді қолданады.</w:t>
      </w:r>
    </w:p>
    <w:p w:rsidR="00CF0074" w:rsidRPr="00CF0074" w:rsidRDefault="00CF0074" w:rsidP="00CF0074">
      <w:pPr>
        <w:numPr>
          <w:ilvl w:val="0"/>
          <w:numId w:val="3"/>
        </w:numPr>
        <w:shd w:val="clear" w:color="auto" w:fill="FFFFFF"/>
        <w:spacing w:after="180" w:line="360" w:lineRule="atLeast"/>
        <w:ind w:left="0"/>
        <w:rPr>
          <w:rFonts w:ascii="Arial" w:eastAsia="Times New Roman" w:hAnsi="Arial" w:cs="Arial"/>
          <w:color w:val="0A0A0A"/>
          <w:sz w:val="24"/>
          <w:szCs w:val="24"/>
          <w:lang w:val="kk-KZ" w:eastAsia="ru-RU"/>
        </w:rPr>
      </w:pPr>
      <w:r w:rsidRPr="00CF0074">
        <w:rPr>
          <w:rFonts w:ascii="Arial" w:eastAsia="Times New Roman" w:hAnsi="Arial" w:cs="Arial"/>
          <w:b/>
          <w:bCs/>
          <w:color w:val="0A0A0A"/>
          <w:sz w:val="24"/>
          <w:szCs w:val="24"/>
          <w:lang w:val="kk-KZ" w:eastAsia="ru-RU"/>
        </w:rPr>
        <w:t>Қысқалық және нұсқалық:</w:t>
      </w:r>
      <w:r w:rsidRPr="00CF0074">
        <w:rPr>
          <w:rFonts w:ascii="Arial" w:eastAsia="Times New Roman" w:hAnsi="Arial" w:cs="Arial"/>
          <w:color w:val="0A0A0A"/>
          <w:sz w:val="24"/>
          <w:szCs w:val="24"/>
          <w:lang w:val="kk-KZ" w:eastAsia="ru-RU"/>
        </w:rPr>
        <w:t> Хабарламаның тез әрі жеңіл қабылдануы маңызды.</w:t>
      </w:r>
    </w:p>
    <w:p w:rsidR="00CF0074" w:rsidRPr="00CF0074" w:rsidRDefault="00CF0074" w:rsidP="00CF0074">
      <w:pPr>
        <w:numPr>
          <w:ilvl w:val="0"/>
          <w:numId w:val="3"/>
        </w:numPr>
        <w:shd w:val="clear" w:color="auto" w:fill="FFFFFF"/>
        <w:spacing w:after="180" w:line="360" w:lineRule="atLeast"/>
        <w:ind w:left="0"/>
        <w:rPr>
          <w:rFonts w:ascii="Arial" w:eastAsia="Times New Roman" w:hAnsi="Arial" w:cs="Arial"/>
          <w:color w:val="0A0A0A"/>
          <w:sz w:val="24"/>
          <w:szCs w:val="24"/>
          <w:lang w:val="kk-KZ" w:eastAsia="ru-RU"/>
        </w:rPr>
      </w:pPr>
      <w:r w:rsidRPr="00CF0074">
        <w:rPr>
          <w:rFonts w:ascii="Arial" w:eastAsia="Times New Roman" w:hAnsi="Arial" w:cs="Arial"/>
          <w:b/>
          <w:bCs/>
          <w:color w:val="0A0A0A"/>
          <w:sz w:val="24"/>
          <w:szCs w:val="24"/>
          <w:lang w:val="kk-KZ" w:eastAsia="ru-RU"/>
        </w:rPr>
        <w:t>Тілдік кодтар:</w:t>
      </w:r>
      <w:r w:rsidRPr="00CF0074">
        <w:rPr>
          <w:rFonts w:ascii="Arial" w:eastAsia="Times New Roman" w:hAnsi="Arial" w:cs="Arial"/>
          <w:color w:val="0A0A0A"/>
          <w:sz w:val="24"/>
          <w:szCs w:val="24"/>
          <w:lang w:val="kk-KZ" w:eastAsia="ru-RU"/>
        </w:rPr>
        <w:t> Қазақ, орыс, ағылшын тілдерін араластыру (код ауыстыру) жастарға арналған жарнамаларда жиі кездеседі.</w:t>
      </w:r>
    </w:p>
    <w:p w:rsidR="00CF0074" w:rsidRPr="00CF0074" w:rsidRDefault="00CF0074" w:rsidP="00CF0074">
      <w:pPr>
        <w:numPr>
          <w:ilvl w:val="0"/>
          <w:numId w:val="3"/>
        </w:numPr>
        <w:shd w:val="clear" w:color="auto" w:fill="FFFFFF"/>
        <w:spacing w:after="180" w:line="360" w:lineRule="atLeast"/>
        <w:ind w:left="0"/>
        <w:rPr>
          <w:rFonts w:ascii="Arial" w:eastAsia="Times New Roman" w:hAnsi="Arial" w:cs="Arial"/>
          <w:color w:val="0A0A0A"/>
          <w:sz w:val="24"/>
          <w:szCs w:val="24"/>
          <w:lang w:val="kk-KZ" w:eastAsia="ru-RU"/>
        </w:rPr>
      </w:pPr>
      <w:r w:rsidRPr="00CF0074">
        <w:rPr>
          <w:rFonts w:ascii="Arial" w:eastAsia="Times New Roman" w:hAnsi="Arial" w:cs="Arial"/>
          <w:b/>
          <w:bCs/>
          <w:color w:val="0A0A0A"/>
          <w:sz w:val="24"/>
          <w:szCs w:val="24"/>
          <w:lang w:val="kk-KZ" w:eastAsia="ru-RU"/>
        </w:rPr>
        <w:t>Терминология:</w:t>
      </w:r>
      <w:r w:rsidRPr="00CF0074">
        <w:rPr>
          <w:rFonts w:ascii="Arial" w:eastAsia="Times New Roman" w:hAnsi="Arial" w:cs="Arial"/>
          <w:color w:val="0A0A0A"/>
          <w:sz w:val="24"/>
          <w:szCs w:val="24"/>
          <w:lang w:val="kk-KZ" w:eastAsia="ru-RU"/>
        </w:rPr>
        <w:t> Нарық талаптарына сай кәсіби терминдердің орынды қолданылуы. </w:t>
      </w:r>
    </w:p>
    <w:p w:rsidR="00CF0074" w:rsidRPr="00CF0074" w:rsidRDefault="00CF0074" w:rsidP="00CF0074">
      <w:pPr>
        <w:shd w:val="clear" w:color="auto" w:fill="FFFFFF"/>
        <w:spacing w:after="0" w:line="360" w:lineRule="atLeast"/>
        <w:rPr>
          <w:rFonts w:ascii="Arial" w:eastAsia="Times New Roman" w:hAnsi="Arial" w:cs="Arial"/>
          <w:color w:val="0A0A0A"/>
          <w:sz w:val="24"/>
          <w:szCs w:val="24"/>
          <w:lang w:eastAsia="ru-RU"/>
        </w:rPr>
      </w:pPr>
      <w:r w:rsidRPr="00CF0074">
        <w:rPr>
          <w:rFonts w:ascii="Arial" w:eastAsia="Times New Roman" w:hAnsi="Arial" w:cs="Arial"/>
          <w:b/>
          <w:bCs/>
          <w:color w:val="0A0A0A"/>
          <w:sz w:val="24"/>
          <w:szCs w:val="24"/>
          <w:lang w:eastAsia="ru-RU"/>
        </w:rPr>
        <w:t xml:space="preserve">Мәдени </w:t>
      </w:r>
      <w:proofErr w:type="spellStart"/>
      <w:r w:rsidRPr="00CF0074">
        <w:rPr>
          <w:rFonts w:ascii="Arial" w:eastAsia="Times New Roman" w:hAnsi="Arial" w:cs="Arial"/>
          <w:b/>
          <w:bCs/>
          <w:color w:val="0A0A0A"/>
          <w:sz w:val="24"/>
          <w:szCs w:val="24"/>
          <w:lang w:eastAsia="ru-RU"/>
        </w:rPr>
        <w:t>ерекшеліктер</w:t>
      </w:r>
      <w:proofErr w:type="spellEnd"/>
      <w:r w:rsidRPr="00CF0074">
        <w:rPr>
          <w:rFonts w:ascii="Arial" w:eastAsia="Times New Roman" w:hAnsi="Arial" w:cs="Arial"/>
          <w:b/>
          <w:bCs/>
          <w:color w:val="0A0A0A"/>
          <w:sz w:val="24"/>
          <w:szCs w:val="24"/>
          <w:lang w:eastAsia="ru-RU"/>
        </w:rPr>
        <w:t>:</w:t>
      </w:r>
    </w:p>
    <w:p w:rsidR="00CF0074" w:rsidRPr="00CF0074" w:rsidRDefault="00CF0074" w:rsidP="00CF0074">
      <w:pPr>
        <w:numPr>
          <w:ilvl w:val="0"/>
          <w:numId w:val="4"/>
        </w:numPr>
        <w:shd w:val="clear" w:color="auto" w:fill="FFFFFF"/>
        <w:spacing w:after="180" w:line="360" w:lineRule="atLeast"/>
        <w:ind w:left="0"/>
        <w:rPr>
          <w:rFonts w:ascii="Arial" w:eastAsia="Times New Roman" w:hAnsi="Arial" w:cs="Arial"/>
          <w:color w:val="0A0A0A"/>
          <w:sz w:val="24"/>
          <w:szCs w:val="24"/>
          <w:lang w:eastAsia="ru-RU"/>
        </w:rPr>
      </w:pPr>
      <w:r w:rsidRPr="00CF0074">
        <w:rPr>
          <w:rFonts w:ascii="Arial" w:eastAsia="Times New Roman" w:hAnsi="Arial" w:cs="Arial"/>
          <w:b/>
          <w:bCs/>
          <w:color w:val="0A0A0A"/>
          <w:sz w:val="24"/>
          <w:szCs w:val="24"/>
          <w:lang w:eastAsia="ru-RU"/>
        </w:rPr>
        <w:t>Ұлттық құндылықтар:</w:t>
      </w:r>
      <w:r w:rsidRPr="00CF0074">
        <w:rPr>
          <w:rFonts w:ascii="Arial" w:eastAsia="Times New Roman" w:hAnsi="Arial" w:cs="Arial"/>
          <w:color w:val="0A0A0A"/>
          <w:sz w:val="24"/>
          <w:szCs w:val="24"/>
          <w:lang w:eastAsia="ru-RU"/>
        </w:rPr>
        <w:t xml:space="preserve"> Қонақжайлылық, үлкенді </w:t>
      </w:r>
      <w:proofErr w:type="spellStart"/>
      <w:r w:rsidRPr="00CF0074">
        <w:rPr>
          <w:rFonts w:ascii="Arial" w:eastAsia="Times New Roman" w:hAnsi="Arial" w:cs="Arial"/>
          <w:color w:val="0A0A0A"/>
          <w:sz w:val="24"/>
          <w:szCs w:val="24"/>
          <w:lang w:eastAsia="ru-RU"/>
        </w:rPr>
        <w:t>сыйлау</w:t>
      </w:r>
      <w:proofErr w:type="spellEnd"/>
      <w:r w:rsidRPr="00CF0074">
        <w:rPr>
          <w:rFonts w:ascii="Arial" w:eastAsia="Times New Roman" w:hAnsi="Arial" w:cs="Arial"/>
          <w:color w:val="0A0A0A"/>
          <w:sz w:val="24"/>
          <w:szCs w:val="24"/>
          <w:lang w:eastAsia="ru-RU"/>
        </w:rPr>
        <w:t xml:space="preserve">, отбасылық құндылықтар сияқты </w:t>
      </w:r>
      <w:proofErr w:type="gramStart"/>
      <w:r w:rsidRPr="00CF0074">
        <w:rPr>
          <w:rFonts w:ascii="Arial" w:eastAsia="Times New Roman" w:hAnsi="Arial" w:cs="Arial"/>
          <w:color w:val="0A0A0A"/>
          <w:sz w:val="24"/>
          <w:szCs w:val="24"/>
          <w:lang w:eastAsia="ru-RU"/>
        </w:rPr>
        <w:t>м</w:t>
      </w:r>
      <w:proofErr w:type="gramEnd"/>
      <w:r w:rsidRPr="00CF0074">
        <w:rPr>
          <w:rFonts w:ascii="Arial" w:eastAsia="Times New Roman" w:hAnsi="Arial" w:cs="Arial"/>
          <w:color w:val="0A0A0A"/>
          <w:sz w:val="24"/>
          <w:szCs w:val="24"/>
          <w:lang w:eastAsia="ru-RU"/>
        </w:rPr>
        <w:t xml:space="preserve">әдени </w:t>
      </w:r>
      <w:proofErr w:type="spellStart"/>
      <w:r w:rsidRPr="00CF0074">
        <w:rPr>
          <w:rFonts w:ascii="Arial" w:eastAsia="Times New Roman" w:hAnsi="Arial" w:cs="Arial"/>
          <w:color w:val="0A0A0A"/>
          <w:sz w:val="24"/>
          <w:szCs w:val="24"/>
          <w:lang w:eastAsia="ru-RU"/>
        </w:rPr>
        <w:t>кодтарды</w:t>
      </w:r>
      <w:proofErr w:type="spellEnd"/>
      <w:r w:rsidRPr="00CF0074">
        <w:rPr>
          <w:rFonts w:ascii="Arial" w:eastAsia="Times New Roman" w:hAnsi="Arial" w:cs="Arial"/>
          <w:color w:val="0A0A0A"/>
          <w:sz w:val="24"/>
          <w:szCs w:val="24"/>
          <w:lang w:eastAsia="ru-RU"/>
        </w:rPr>
        <w:t xml:space="preserve"> </w:t>
      </w:r>
      <w:proofErr w:type="spellStart"/>
      <w:r w:rsidRPr="00CF0074">
        <w:rPr>
          <w:rFonts w:ascii="Arial" w:eastAsia="Times New Roman" w:hAnsi="Arial" w:cs="Arial"/>
          <w:color w:val="0A0A0A"/>
          <w:sz w:val="24"/>
          <w:szCs w:val="24"/>
          <w:lang w:eastAsia="ru-RU"/>
        </w:rPr>
        <w:t>пайдалану</w:t>
      </w:r>
      <w:proofErr w:type="spellEnd"/>
      <w:r w:rsidRPr="00CF0074">
        <w:rPr>
          <w:rFonts w:ascii="Arial" w:eastAsia="Times New Roman" w:hAnsi="Arial" w:cs="Arial"/>
          <w:color w:val="0A0A0A"/>
          <w:sz w:val="24"/>
          <w:szCs w:val="24"/>
          <w:lang w:eastAsia="ru-RU"/>
        </w:rPr>
        <w:t xml:space="preserve"> </w:t>
      </w:r>
      <w:proofErr w:type="spellStart"/>
      <w:r w:rsidRPr="00CF0074">
        <w:rPr>
          <w:rFonts w:ascii="Arial" w:eastAsia="Times New Roman" w:hAnsi="Arial" w:cs="Arial"/>
          <w:color w:val="0A0A0A"/>
          <w:sz w:val="24"/>
          <w:szCs w:val="24"/>
          <w:lang w:eastAsia="ru-RU"/>
        </w:rPr>
        <w:t>сенімділікті</w:t>
      </w:r>
      <w:proofErr w:type="spellEnd"/>
      <w:r w:rsidRPr="00CF0074">
        <w:rPr>
          <w:rFonts w:ascii="Arial" w:eastAsia="Times New Roman" w:hAnsi="Arial" w:cs="Arial"/>
          <w:color w:val="0A0A0A"/>
          <w:sz w:val="24"/>
          <w:szCs w:val="24"/>
          <w:lang w:eastAsia="ru-RU"/>
        </w:rPr>
        <w:t xml:space="preserve"> </w:t>
      </w:r>
      <w:proofErr w:type="spellStart"/>
      <w:r w:rsidRPr="00CF0074">
        <w:rPr>
          <w:rFonts w:ascii="Arial" w:eastAsia="Times New Roman" w:hAnsi="Arial" w:cs="Arial"/>
          <w:color w:val="0A0A0A"/>
          <w:sz w:val="24"/>
          <w:szCs w:val="24"/>
          <w:lang w:eastAsia="ru-RU"/>
        </w:rPr>
        <w:t>арттырады</w:t>
      </w:r>
      <w:proofErr w:type="spellEnd"/>
      <w:r w:rsidRPr="00CF0074">
        <w:rPr>
          <w:rFonts w:ascii="Arial" w:eastAsia="Times New Roman" w:hAnsi="Arial" w:cs="Arial"/>
          <w:color w:val="0A0A0A"/>
          <w:sz w:val="24"/>
          <w:szCs w:val="24"/>
          <w:lang w:eastAsia="ru-RU"/>
        </w:rPr>
        <w:t>.</w:t>
      </w:r>
    </w:p>
    <w:p w:rsidR="00CF0074" w:rsidRPr="00CF0074" w:rsidRDefault="00CF0074" w:rsidP="00CF0074">
      <w:pPr>
        <w:numPr>
          <w:ilvl w:val="0"/>
          <w:numId w:val="4"/>
        </w:numPr>
        <w:shd w:val="clear" w:color="auto" w:fill="FFFFFF"/>
        <w:spacing w:after="180" w:line="360" w:lineRule="atLeast"/>
        <w:ind w:left="0"/>
        <w:rPr>
          <w:rFonts w:ascii="Arial" w:eastAsia="Times New Roman" w:hAnsi="Arial" w:cs="Arial"/>
          <w:color w:val="0A0A0A"/>
          <w:sz w:val="24"/>
          <w:szCs w:val="24"/>
          <w:lang w:eastAsia="ru-RU"/>
        </w:rPr>
      </w:pPr>
      <w:r w:rsidRPr="00CF0074">
        <w:rPr>
          <w:rFonts w:ascii="Arial" w:eastAsia="Times New Roman" w:hAnsi="Arial" w:cs="Arial"/>
          <w:b/>
          <w:bCs/>
          <w:color w:val="0A0A0A"/>
          <w:sz w:val="24"/>
          <w:szCs w:val="24"/>
          <w:lang w:eastAsia="ru-RU"/>
        </w:rPr>
        <w:t>Менталитет:</w:t>
      </w:r>
      <w:r w:rsidRPr="00CF0074">
        <w:rPr>
          <w:rFonts w:ascii="Arial" w:eastAsia="Times New Roman" w:hAnsi="Arial" w:cs="Arial"/>
          <w:color w:val="0A0A0A"/>
          <w:sz w:val="24"/>
          <w:szCs w:val="24"/>
          <w:lang w:eastAsia="ru-RU"/>
        </w:rPr>
        <w:t> </w:t>
      </w:r>
      <w:proofErr w:type="spellStart"/>
      <w:r w:rsidRPr="00CF0074">
        <w:rPr>
          <w:rFonts w:ascii="Arial" w:eastAsia="Times New Roman" w:hAnsi="Arial" w:cs="Arial"/>
          <w:color w:val="0A0A0A"/>
          <w:sz w:val="24"/>
          <w:szCs w:val="24"/>
          <w:lang w:eastAsia="ru-RU"/>
        </w:rPr>
        <w:t>Жергілікті</w:t>
      </w:r>
      <w:proofErr w:type="spellEnd"/>
      <w:r w:rsidRPr="00CF0074">
        <w:rPr>
          <w:rFonts w:ascii="Arial" w:eastAsia="Times New Roman" w:hAnsi="Arial" w:cs="Arial"/>
          <w:color w:val="0A0A0A"/>
          <w:sz w:val="24"/>
          <w:szCs w:val="24"/>
          <w:lang w:eastAsia="ru-RU"/>
        </w:rPr>
        <w:t xml:space="preserve"> аудиторияның </w:t>
      </w:r>
      <w:proofErr w:type="spellStart"/>
      <w:r w:rsidRPr="00CF0074">
        <w:rPr>
          <w:rFonts w:ascii="Arial" w:eastAsia="Times New Roman" w:hAnsi="Arial" w:cs="Arial"/>
          <w:color w:val="0A0A0A"/>
          <w:sz w:val="24"/>
          <w:szCs w:val="24"/>
          <w:lang w:eastAsia="ru-RU"/>
        </w:rPr>
        <w:t>психологиясына</w:t>
      </w:r>
      <w:proofErr w:type="spellEnd"/>
      <w:r w:rsidRPr="00CF0074">
        <w:rPr>
          <w:rFonts w:ascii="Arial" w:eastAsia="Times New Roman" w:hAnsi="Arial" w:cs="Arial"/>
          <w:color w:val="0A0A0A"/>
          <w:sz w:val="24"/>
          <w:szCs w:val="24"/>
          <w:lang w:eastAsia="ru-RU"/>
        </w:rPr>
        <w:t xml:space="preserve">, дүниетанымдық </w:t>
      </w:r>
      <w:proofErr w:type="spellStart"/>
      <w:r w:rsidRPr="00CF0074">
        <w:rPr>
          <w:rFonts w:ascii="Arial" w:eastAsia="Times New Roman" w:hAnsi="Arial" w:cs="Arial"/>
          <w:color w:val="0A0A0A"/>
          <w:sz w:val="24"/>
          <w:szCs w:val="24"/>
          <w:lang w:eastAsia="ru-RU"/>
        </w:rPr>
        <w:t>ерекшеліктеріне</w:t>
      </w:r>
      <w:proofErr w:type="spellEnd"/>
      <w:r w:rsidRPr="00CF0074">
        <w:rPr>
          <w:rFonts w:ascii="Arial" w:eastAsia="Times New Roman" w:hAnsi="Arial" w:cs="Arial"/>
          <w:color w:val="0A0A0A"/>
          <w:sz w:val="24"/>
          <w:szCs w:val="24"/>
          <w:lang w:eastAsia="ru-RU"/>
        </w:rPr>
        <w:t xml:space="preserve"> сәйкес </w:t>
      </w:r>
      <w:proofErr w:type="spellStart"/>
      <w:r w:rsidRPr="00CF0074">
        <w:rPr>
          <w:rFonts w:ascii="Arial" w:eastAsia="Times New Roman" w:hAnsi="Arial" w:cs="Arial"/>
          <w:color w:val="0A0A0A"/>
          <w:sz w:val="24"/>
          <w:szCs w:val="24"/>
          <w:lang w:eastAsia="ru-RU"/>
        </w:rPr>
        <w:t>келетін</w:t>
      </w:r>
      <w:proofErr w:type="spellEnd"/>
      <w:r w:rsidRPr="00CF0074">
        <w:rPr>
          <w:rFonts w:ascii="Arial" w:eastAsia="Times New Roman" w:hAnsi="Arial" w:cs="Arial"/>
          <w:color w:val="0A0A0A"/>
          <w:sz w:val="24"/>
          <w:szCs w:val="24"/>
          <w:lang w:eastAsia="ru-RU"/>
        </w:rPr>
        <w:t xml:space="preserve"> </w:t>
      </w:r>
      <w:proofErr w:type="spellStart"/>
      <w:r w:rsidRPr="00CF0074">
        <w:rPr>
          <w:rFonts w:ascii="Arial" w:eastAsia="Times New Roman" w:hAnsi="Arial" w:cs="Arial"/>
          <w:color w:val="0A0A0A"/>
          <w:sz w:val="24"/>
          <w:szCs w:val="24"/>
          <w:lang w:eastAsia="ru-RU"/>
        </w:rPr>
        <w:t>хабарламалар</w:t>
      </w:r>
      <w:proofErr w:type="spellEnd"/>
      <w:r w:rsidRPr="00CF0074">
        <w:rPr>
          <w:rFonts w:ascii="Arial" w:eastAsia="Times New Roman" w:hAnsi="Arial" w:cs="Arial"/>
          <w:color w:val="0A0A0A"/>
          <w:sz w:val="24"/>
          <w:szCs w:val="24"/>
          <w:lang w:eastAsia="ru-RU"/>
        </w:rPr>
        <w:t xml:space="preserve"> құрастырылады.</w:t>
      </w:r>
    </w:p>
    <w:p w:rsidR="00CF0074" w:rsidRPr="00CF0074" w:rsidRDefault="00CF0074" w:rsidP="00CF0074">
      <w:pPr>
        <w:numPr>
          <w:ilvl w:val="0"/>
          <w:numId w:val="4"/>
        </w:numPr>
        <w:shd w:val="clear" w:color="auto" w:fill="FFFFFF"/>
        <w:spacing w:after="180" w:line="360" w:lineRule="atLeast"/>
        <w:ind w:left="0"/>
        <w:rPr>
          <w:rFonts w:ascii="Arial" w:eastAsia="Times New Roman" w:hAnsi="Arial" w:cs="Arial"/>
          <w:color w:val="0A0A0A"/>
          <w:sz w:val="24"/>
          <w:szCs w:val="24"/>
          <w:lang w:eastAsia="ru-RU"/>
        </w:rPr>
      </w:pPr>
      <w:r w:rsidRPr="00CF0074">
        <w:rPr>
          <w:rFonts w:ascii="Arial" w:eastAsia="Times New Roman" w:hAnsi="Arial" w:cs="Arial"/>
          <w:b/>
          <w:bCs/>
          <w:color w:val="0A0A0A"/>
          <w:sz w:val="24"/>
          <w:szCs w:val="24"/>
          <w:lang w:eastAsia="ru-RU"/>
        </w:rPr>
        <w:t>Мәдениаралық коммуникация:</w:t>
      </w:r>
      <w:r w:rsidRPr="00CF0074">
        <w:rPr>
          <w:rFonts w:ascii="Arial" w:eastAsia="Times New Roman" w:hAnsi="Arial" w:cs="Arial"/>
          <w:color w:val="0A0A0A"/>
          <w:sz w:val="24"/>
          <w:szCs w:val="24"/>
          <w:lang w:eastAsia="ru-RU"/>
        </w:rPr>
        <w:t> </w:t>
      </w:r>
      <w:proofErr w:type="spellStart"/>
      <w:r w:rsidRPr="00CF0074">
        <w:rPr>
          <w:rFonts w:ascii="Arial" w:eastAsia="Times New Roman" w:hAnsi="Arial" w:cs="Arial"/>
          <w:color w:val="0A0A0A"/>
          <w:sz w:val="24"/>
          <w:szCs w:val="24"/>
          <w:lang w:eastAsia="ru-RU"/>
        </w:rPr>
        <w:t>Орыс</w:t>
      </w:r>
      <w:proofErr w:type="spellEnd"/>
      <w:r w:rsidRPr="00CF0074">
        <w:rPr>
          <w:rFonts w:ascii="Arial" w:eastAsia="Times New Roman" w:hAnsi="Arial" w:cs="Arial"/>
          <w:color w:val="0A0A0A"/>
          <w:sz w:val="24"/>
          <w:szCs w:val="24"/>
          <w:lang w:eastAsia="ru-RU"/>
        </w:rPr>
        <w:t xml:space="preserve"> </w:t>
      </w:r>
      <w:proofErr w:type="spellStart"/>
      <w:r w:rsidRPr="00CF0074">
        <w:rPr>
          <w:rFonts w:ascii="Arial" w:eastAsia="Times New Roman" w:hAnsi="Arial" w:cs="Arial"/>
          <w:color w:val="0A0A0A"/>
          <w:sz w:val="24"/>
          <w:szCs w:val="24"/>
          <w:lang w:eastAsia="ru-RU"/>
        </w:rPr>
        <w:t>тілді</w:t>
      </w:r>
      <w:proofErr w:type="spellEnd"/>
      <w:r w:rsidRPr="00CF0074">
        <w:rPr>
          <w:rFonts w:ascii="Arial" w:eastAsia="Times New Roman" w:hAnsi="Arial" w:cs="Arial"/>
          <w:color w:val="0A0A0A"/>
          <w:sz w:val="24"/>
          <w:szCs w:val="24"/>
          <w:lang w:eastAsia="ru-RU"/>
        </w:rPr>
        <w:t xml:space="preserve"> және ағылшын </w:t>
      </w:r>
      <w:proofErr w:type="spellStart"/>
      <w:r w:rsidRPr="00CF0074">
        <w:rPr>
          <w:rFonts w:ascii="Arial" w:eastAsia="Times New Roman" w:hAnsi="Arial" w:cs="Arial"/>
          <w:color w:val="0A0A0A"/>
          <w:sz w:val="24"/>
          <w:szCs w:val="24"/>
          <w:lang w:eastAsia="ru-RU"/>
        </w:rPr>
        <w:t>тілді</w:t>
      </w:r>
      <w:proofErr w:type="spellEnd"/>
      <w:r w:rsidRPr="00CF0074">
        <w:rPr>
          <w:rFonts w:ascii="Arial" w:eastAsia="Times New Roman" w:hAnsi="Arial" w:cs="Arial"/>
          <w:color w:val="0A0A0A"/>
          <w:sz w:val="24"/>
          <w:szCs w:val="24"/>
          <w:lang w:eastAsia="ru-RU"/>
        </w:rPr>
        <w:t xml:space="preserve"> </w:t>
      </w:r>
      <w:proofErr w:type="spellStart"/>
      <w:r w:rsidRPr="00CF0074">
        <w:rPr>
          <w:rFonts w:ascii="Arial" w:eastAsia="Times New Roman" w:hAnsi="Arial" w:cs="Arial"/>
          <w:color w:val="0A0A0A"/>
          <w:sz w:val="24"/>
          <w:szCs w:val="24"/>
          <w:lang w:eastAsia="ru-RU"/>
        </w:rPr>
        <w:t>жарнамаларды</w:t>
      </w:r>
      <w:proofErr w:type="spellEnd"/>
      <w:r w:rsidRPr="00CF0074">
        <w:rPr>
          <w:rFonts w:ascii="Arial" w:eastAsia="Times New Roman" w:hAnsi="Arial" w:cs="Arial"/>
          <w:color w:val="0A0A0A"/>
          <w:sz w:val="24"/>
          <w:szCs w:val="24"/>
          <w:lang w:eastAsia="ru-RU"/>
        </w:rPr>
        <w:t xml:space="preserve"> қазақ </w:t>
      </w:r>
      <w:proofErr w:type="spellStart"/>
      <w:r w:rsidRPr="00CF0074">
        <w:rPr>
          <w:rFonts w:ascii="Arial" w:eastAsia="Times New Roman" w:hAnsi="Arial" w:cs="Arial"/>
          <w:color w:val="0A0A0A"/>
          <w:sz w:val="24"/>
          <w:szCs w:val="24"/>
          <w:lang w:eastAsia="ru-RU"/>
        </w:rPr>
        <w:t>тіліне</w:t>
      </w:r>
      <w:proofErr w:type="spellEnd"/>
      <w:r w:rsidRPr="00CF0074">
        <w:rPr>
          <w:rFonts w:ascii="Arial" w:eastAsia="Times New Roman" w:hAnsi="Arial" w:cs="Arial"/>
          <w:color w:val="0A0A0A"/>
          <w:sz w:val="24"/>
          <w:szCs w:val="24"/>
          <w:lang w:eastAsia="ru-RU"/>
        </w:rPr>
        <w:t xml:space="preserve"> </w:t>
      </w:r>
      <w:proofErr w:type="spellStart"/>
      <w:r w:rsidRPr="00CF0074">
        <w:rPr>
          <w:rFonts w:ascii="Arial" w:eastAsia="Times New Roman" w:hAnsi="Arial" w:cs="Arial"/>
          <w:color w:val="0A0A0A"/>
          <w:sz w:val="24"/>
          <w:szCs w:val="24"/>
          <w:lang w:eastAsia="ru-RU"/>
        </w:rPr>
        <w:t>бейімдеуде</w:t>
      </w:r>
      <w:proofErr w:type="spellEnd"/>
      <w:r w:rsidRPr="00CF0074">
        <w:rPr>
          <w:rFonts w:ascii="Arial" w:eastAsia="Times New Roman" w:hAnsi="Arial" w:cs="Arial"/>
          <w:color w:val="0A0A0A"/>
          <w:sz w:val="24"/>
          <w:szCs w:val="24"/>
          <w:lang w:eastAsia="ru-RU"/>
        </w:rPr>
        <w:t xml:space="preserve"> (локализация) тү</w:t>
      </w:r>
      <w:proofErr w:type="gramStart"/>
      <w:r w:rsidRPr="00CF0074">
        <w:rPr>
          <w:rFonts w:ascii="Arial" w:eastAsia="Times New Roman" w:hAnsi="Arial" w:cs="Arial"/>
          <w:color w:val="0A0A0A"/>
          <w:sz w:val="24"/>
          <w:szCs w:val="24"/>
          <w:lang w:eastAsia="ru-RU"/>
        </w:rPr>
        <w:t>пн</w:t>
      </w:r>
      <w:proofErr w:type="gramEnd"/>
      <w:r w:rsidRPr="00CF0074">
        <w:rPr>
          <w:rFonts w:ascii="Arial" w:eastAsia="Times New Roman" w:hAnsi="Arial" w:cs="Arial"/>
          <w:color w:val="0A0A0A"/>
          <w:sz w:val="24"/>
          <w:szCs w:val="24"/>
          <w:lang w:eastAsia="ru-RU"/>
        </w:rPr>
        <w:t xml:space="preserve">ұсқаның мағынасын сақтай </w:t>
      </w:r>
      <w:proofErr w:type="spellStart"/>
      <w:r w:rsidRPr="00CF0074">
        <w:rPr>
          <w:rFonts w:ascii="Arial" w:eastAsia="Times New Roman" w:hAnsi="Arial" w:cs="Arial"/>
          <w:color w:val="0A0A0A"/>
          <w:sz w:val="24"/>
          <w:szCs w:val="24"/>
          <w:lang w:eastAsia="ru-RU"/>
        </w:rPr>
        <w:t>отырып</w:t>
      </w:r>
      <w:proofErr w:type="spellEnd"/>
      <w:r w:rsidRPr="00CF0074">
        <w:rPr>
          <w:rFonts w:ascii="Arial" w:eastAsia="Times New Roman" w:hAnsi="Arial" w:cs="Arial"/>
          <w:color w:val="0A0A0A"/>
          <w:sz w:val="24"/>
          <w:szCs w:val="24"/>
          <w:lang w:eastAsia="ru-RU"/>
        </w:rPr>
        <w:t xml:space="preserve">, мәдени </w:t>
      </w:r>
      <w:proofErr w:type="spellStart"/>
      <w:r w:rsidRPr="00CF0074">
        <w:rPr>
          <w:rFonts w:ascii="Arial" w:eastAsia="Times New Roman" w:hAnsi="Arial" w:cs="Arial"/>
          <w:color w:val="0A0A0A"/>
          <w:sz w:val="24"/>
          <w:szCs w:val="24"/>
          <w:lang w:eastAsia="ru-RU"/>
        </w:rPr>
        <w:t>контекстке</w:t>
      </w:r>
      <w:proofErr w:type="spellEnd"/>
      <w:r w:rsidRPr="00CF0074">
        <w:rPr>
          <w:rFonts w:ascii="Arial" w:eastAsia="Times New Roman" w:hAnsi="Arial" w:cs="Arial"/>
          <w:color w:val="0A0A0A"/>
          <w:sz w:val="24"/>
          <w:szCs w:val="24"/>
          <w:lang w:eastAsia="ru-RU"/>
        </w:rPr>
        <w:t xml:space="preserve"> </w:t>
      </w:r>
      <w:proofErr w:type="spellStart"/>
      <w:r w:rsidRPr="00CF0074">
        <w:rPr>
          <w:rFonts w:ascii="Arial" w:eastAsia="Times New Roman" w:hAnsi="Arial" w:cs="Arial"/>
          <w:color w:val="0A0A0A"/>
          <w:sz w:val="24"/>
          <w:szCs w:val="24"/>
          <w:lang w:eastAsia="ru-RU"/>
        </w:rPr>
        <w:t>сай</w:t>
      </w:r>
      <w:proofErr w:type="spellEnd"/>
      <w:r w:rsidRPr="00CF0074">
        <w:rPr>
          <w:rFonts w:ascii="Arial" w:eastAsia="Times New Roman" w:hAnsi="Arial" w:cs="Arial"/>
          <w:color w:val="0A0A0A"/>
          <w:sz w:val="24"/>
          <w:szCs w:val="24"/>
          <w:lang w:eastAsia="ru-RU"/>
        </w:rPr>
        <w:t xml:space="preserve"> өзгерту. </w:t>
      </w:r>
    </w:p>
    <w:p w:rsidR="00CF0074" w:rsidRPr="00CF0074" w:rsidRDefault="00CF0074" w:rsidP="00CF0074">
      <w:pPr>
        <w:shd w:val="clear" w:color="auto" w:fill="FFFFFF"/>
        <w:spacing w:after="0" w:line="360" w:lineRule="atLeast"/>
        <w:rPr>
          <w:rFonts w:ascii="Arial" w:eastAsia="Times New Roman" w:hAnsi="Arial" w:cs="Arial"/>
          <w:color w:val="0A0A0A"/>
          <w:sz w:val="24"/>
          <w:szCs w:val="24"/>
          <w:lang w:eastAsia="ru-RU"/>
        </w:rPr>
      </w:pPr>
      <w:proofErr w:type="spellStart"/>
      <w:r w:rsidRPr="00CF0074">
        <w:rPr>
          <w:rFonts w:ascii="Arial" w:eastAsia="Times New Roman" w:hAnsi="Arial" w:cs="Arial"/>
          <w:color w:val="0A0A0A"/>
          <w:sz w:val="24"/>
          <w:szCs w:val="24"/>
          <w:lang w:eastAsia="ru-RU"/>
        </w:rPr>
        <w:t>Жарнама</w:t>
      </w:r>
      <w:proofErr w:type="spellEnd"/>
      <w:r w:rsidRPr="00CF0074">
        <w:rPr>
          <w:rFonts w:ascii="Arial" w:eastAsia="Times New Roman" w:hAnsi="Arial" w:cs="Arial"/>
          <w:color w:val="0A0A0A"/>
          <w:sz w:val="24"/>
          <w:szCs w:val="24"/>
          <w:lang w:eastAsia="ru-RU"/>
        </w:rPr>
        <w:t xml:space="preserve"> мен PR-дағы сә</w:t>
      </w:r>
      <w:proofErr w:type="gramStart"/>
      <w:r w:rsidRPr="00CF0074">
        <w:rPr>
          <w:rFonts w:ascii="Arial" w:eastAsia="Times New Roman" w:hAnsi="Arial" w:cs="Arial"/>
          <w:color w:val="0A0A0A"/>
          <w:sz w:val="24"/>
          <w:szCs w:val="24"/>
          <w:lang w:eastAsia="ru-RU"/>
        </w:rPr>
        <w:t>тт</w:t>
      </w:r>
      <w:proofErr w:type="gramEnd"/>
      <w:r w:rsidRPr="00CF0074">
        <w:rPr>
          <w:rFonts w:ascii="Arial" w:eastAsia="Times New Roman" w:hAnsi="Arial" w:cs="Arial"/>
          <w:color w:val="0A0A0A"/>
          <w:sz w:val="24"/>
          <w:szCs w:val="24"/>
          <w:lang w:eastAsia="ru-RU"/>
        </w:rPr>
        <w:t xml:space="preserve">ілік мәтіннің дұрыс </w:t>
      </w:r>
      <w:proofErr w:type="spellStart"/>
      <w:r w:rsidRPr="00CF0074">
        <w:rPr>
          <w:rFonts w:ascii="Arial" w:eastAsia="Times New Roman" w:hAnsi="Arial" w:cs="Arial"/>
          <w:color w:val="0A0A0A"/>
          <w:sz w:val="24"/>
          <w:szCs w:val="24"/>
          <w:lang w:eastAsia="ru-RU"/>
        </w:rPr>
        <w:t>тілдік</w:t>
      </w:r>
      <w:proofErr w:type="spellEnd"/>
      <w:r w:rsidRPr="00CF0074">
        <w:rPr>
          <w:rFonts w:ascii="Arial" w:eastAsia="Times New Roman" w:hAnsi="Arial" w:cs="Arial"/>
          <w:color w:val="0A0A0A"/>
          <w:sz w:val="24"/>
          <w:szCs w:val="24"/>
          <w:lang w:eastAsia="ru-RU"/>
        </w:rPr>
        <w:t xml:space="preserve"> өңделуі мен мәдени контексттің дәл сақталуына </w:t>
      </w:r>
      <w:proofErr w:type="spellStart"/>
      <w:r w:rsidRPr="00CF0074">
        <w:rPr>
          <w:rFonts w:ascii="Arial" w:eastAsia="Times New Roman" w:hAnsi="Arial" w:cs="Arial"/>
          <w:color w:val="0A0A0A"/>
          <w:sz w:val="24"/>
          <w:szCs w:val="24"/>
          <w:lang w:eastAsia="ru-RU"/>
        </w:rPr>
        <w:t>тікелей</w:t>
      </w:r>
      <w:proofErr w:type="spellEnd"/>
      <w:r w:rsidRPr="00CF0074">
        <w:rPr>
          <w:rFonts w:ascii="Arial" w:eastAsia="Times New Roman" w:hAnsi="Arial" w:cs="Arial"/>
          <w:color w:val="0A0A0A"/>
          <w:sz w:val="24"/>
          <w:szCs w:val="24"/>
          <w:lang w:eastAsia="ru-RU"/>
        </w:rPr>
        <w:t xml:space="preserve"> </w:t>
      </w:r>
      <w:proofErr w:type="spellStart"/>
      <w:r w:rsidRPr="00CF0074">
        <w:rPr>
          <w:rFonts w:ascii="Arial" w:eastAsia="Times New Roman" w:hAnsi="Arial" w:cs="Arial"/>
          <w:color w:val="0A0A0A"/>
          <w:sz w:val="24"/>
          <w:szCs w:val="24"/>
          <w:lang w:eastAsia="ru-RU"/>
        </w:rPr>
        <w:t>байланысты</w:t>
      </w:r>
      <w:proofErr w:type="spellEnd"/>
      <w:r w:rsidRPr="00CF0074">
        <w:rPr>
          <w:rFonts w:ascii="Arial" w:eastAsia="Times New Roman" w:hAnsi="Arial" w:cs="Arial"/>
          <w:color w:val="0A0A0A"/>
          <w:sz w:val="24"/>
          <w:szCs w:val="24"/>
          <w:lang w:eastAsia="ru-RU"/>
        </w:rPr>
        <w:t>.</w:t>
      </w:r>
    </w:p>
    <w:p w:rsidR="00CF0074" w:rsidRPr="00CF0074" w:rsidRDefault="00CF0074" w:rsidP="00CF0074">
      <w:pPr>
        <w:shd w:val="clear" w:color="auto" w:fill="FFFFFF"/>
        <w:spacing w:after="0" w:line="360" w:lineRule="atLeast"/>
        <w:rPr>
          <w:rFonts w:ascii="Arial" w:eastAsia="Times New Roman" w:hAnsi="Arial" w:cs="Arial"/>
          <w:color w:val="0A0A0A"/>
          <w:sz w:val="24"/>
          <w:szCs w:val="24"/>
          <w:lang w:eastAsia="ru-RU"/>
        </w:rPr>
      </w:pPr>
    </w:p>
    <w:p w:rsidR="00CF0074" w:rsidRPr="00CF0074" w:rsidRDefault="00CF0074" w:rsidP="00CF0074">
      <w:pPr>
        <w:shd w:val="clear" w:color="auto" w:fill="FFFFFF"/>
        <w:spacing w:after="0" w:line="360" w:lineRule="atLeast"/>
        <w:rPr>
          <w:rFonts w:ascii="Arial" w:eastAsia="Times New Roman" w:hAnsi="Arial" w:cs="Arial"/>
          <w:color w:val="0A0A0A"/>
          <w:sz w:val="24"/>
          <w:szCs w:val="24"/>
          <w:lang w:eastAsia="ru-RU"/>
        </w:rPr>
      </w:pPr>
      <w:r w:rsidRPr="00CF0074">
        <w:rPr>
          <w:rFonts w:ascii="Arial" w:eastAsia="Times New Roman" w:hAnsi="Arial" w:cs="Arial"/>
          <w:color w:val="0A0A0A"/>
          <w:sz w:val="24"/>
          <w:szCs w:val="24"/>
          <w:lang w:val="kk-KZ" w:eastAsia="ru-RU"/>
        </w:rPr>
        <w:t xml:space="preserve">Жарнама мен PR тілдік және мәдени ерекшеліктерге негізделеді, бұл ақпараттың тиімділігін, жергілікті құндылықтарға сай келуін және психологиялық ықпал етуін қамтамасыз етеді. </w:t>
      </w:r>
      <w:r w:rsidRPr="00CF0074">
        <w:rPr>
          <w:rFonts w:ascii="Arial" w:eastAsia="Times New Roman" w:hAnsi="Arial" w:cs="Arial"/>
          <w:color w:val="0A0A0A"/>
          <w:sz w:val="24"/>
          <w:szCs w:val="24"/>
          <w:lang w:eastAsia="ru-RU"/>
        </w:rPr>
        <w:t xml:space="preserve">Қазақ </w:t>
      </w:r>
      <w:proofErr w:type="spellStart"/>
      <w:r w:rsidRPr="00CF0074">
        <w:rPr>
          <w:rFonts w:ascii="Arial" w:eastAsia="Times New Roman" w:hAnsi="Arial" w:cs="Arial"/>
          <w:color w:val="0A0A0A"/>
          <w:sz w:val="24"/>
          <w:szCs w:val="24"/>
          <w:lang w:eastAsia="ru-RU"/>
        </w:rPr>
        <w:t>тілді</w:t>
      </w:r>
      <w:proofErr w:type="spellEnd"/>
      <w:r w:rsidRPr="00CF0074">
        <w:rPr>
          <w:rFonts w:ascii="Arial" w:eastAsia="Times New Roman" w:hAnsi="Arial" w:cs="Arial"/>
          <w:color w:val="0A0A0A"/>
          <w:sz w:val="24"/>
          <w:szCs w:val="24"/>
          <w:lang w:eastAsia="ru-RU"/>
        </w:rPr>
        <w:t xml:space="preserve"> </w:t>
      </w:r>
      <w:proofErr w:type="spellStart"/>
      <w:r w:rsidRPr="00CF0074">
        <w:rPr>
          <w:rFonts w:ascii="Arial" w:eastAsia="Times New Roman" w:hAnsi="Arial" w:cs="Arial"/>
          <w:color w:val="0A0A0A"/>
          <w:sz w:val="24"/>
          <w:szCs w:val="24"/>
          <w:lang w:eastAsia="ru-RU"/>
        </w:rPr>
        <w:t>ортада</w:t>
      </w:r>
      <w:proofErr w:type="spellEnd"/>
      <w:r w:rsidRPr="00CF0074">
        <w:rPr>
          <w:rFonts w:ascii="Arial" w:eastAsia="Times New Roman" w:hAnsi="Arial" w:cs="Arial"/>
          <w:color w:val="0A0A0A"/>
          <w:sz w:val="24"/>
          <w:szCs w:val="24"/>
          <w:lang w:eastAsia="ru-RU"/>
        </w:rPr>
        <w:t xml:space="preserve"> ұлттық мәдениет, менталитет пен дә</w:t>
      </w:r>
      <w:proofErr w:type="gramStart"/>
      <w:r w:rsidRPr="00CF0074">
        <w:rPr>
          <w:rFonts w:ascii="Arial" w:eastAsia="Times New Roman" w:hAnsi="Arial" w:cs="Arial"/>
          <w:color w:val="0A0A0A"/>
          <w:sz w:val="24"/>
          <w:szCs w:val="24"/>
          <w:lang w:eastAsia="ru-RU"/>
        </w:rPr>
        <w:t>ст</w:t>
      </w:r>
      <w:proofErr w:type="gramEnd"/>
      <w:r w:rsidRPr="00CF0074">
        <w:rPr>
          <w:rFonts w:ascii="Arial" w:eastAsia="Times New Roman" w:hAnsi="Arial" w:cs="Arial"/>
          <w:color w:val="0A0A0A"/>
          <w:sz w:val="24"/>
          <w:szCs w:val="24"/>
          <w:lang w:eastAsia="ru-RU"/>
        </w:rPr>
        <w:t xml:space="preserve">үрлер </w:t>
      </w:r>
      <w:proofErr w:type="spellStart"/>
      <w:r w:rsidRPr="00CF0074">
        <w:rPr>
          <w:rFonts w:ascii="Arial" w:eastAsia="Times New Roman" w:hAnsi="Arial" w:cs="Arial"/>
          <w:color w:val="0A0A0A"/>
          <w:sz w:val="24"/>
          <w:szCs w:val="24"/>
          <w:lang w:eastAsia="ru-RU"/>
        </w:rPr>
        <w:t>ескеріліп</w:t>
      </w:r>
      <w:proofErr w:type="spellEnd"/>
      <w:r w:rsidRPr="00CF0074">
        <w:rPr>
          <w:rFonts w:ascii="Arial" w:eastAsia="Times New Roman" w:hAnsi="Arial" w:cs="Arial"/>
          <w:color w:val="0A0A0A"/>
          <w:sz w:val="24"/>
          <w:szCs w:val="24"/>
          <w:lang w:eastAsia="ru-RU"/>
        </w:rPr>
        <w:t xml:space="preserve">, сөз қолданыста </w:t>
      </w:r>
      <w:proofErr w:type="spellStart"/>
      <w:r w:rsidRPr="00CF0074">
        <w:rPr>
          <w:rFonts w:ascii="Arial" w:eastAsia="Times New Roman" w:hAnsi="Arial" w:cs="Arial"/>
          <w:color w:val="0A0A0A"/>
          <w:sz w:val="24"/>
          <w:szCs w:val="24"/>
          <w:lang w:eastAsia="ru-RU"/>
        </w:rPr>
        <w:t>бейнелі</w:t>
      </w:r>
      <w:proofErr w:type="gramStart"/>
      <w:r w:rsidRPr="00CF0074">
        <w:rPr>
          <w:rFonts w:ascii="Arial" w:eastAsia="Times New Roman" w:hAnsi="Arial" w:cs="Arial"/>
          <w:color w:val="0A0A0A"/>
          <w:sz w:val="24"/>
          <w:szCs w:val="24"/>
          <w:lang w:eastAsia="ru-RU"/>
        </w:rPr>
        <w:t>л</w:t>
      </w:r>
      <w:proofErr w:type="gramEnd"/>
      <w:r w:rsidRPr="00CF0074">
        <w:rPr>
          <w:rFonts w:ascii="Arial" w:eastAsia="Times New Roman" w:hAnsi="Arial" w:cs="Arial"/>
          <w:color w:val="0A0A0A"/>
          <w:sz w:val="24"/>
          <w:szCs w:val="24"/>
          <w:lang w:eastAsia="ru-RU"/>
        </w:rPr>
        <w:t>ік</w:t>
      </w:r>
      <w:proofErr w:type="spellEnd"/>
      <w:r w:rsidRPr="00CF0074">
        <w:rPr>
          <w:rFonts w:ascii="Arial" w:eastAsia="Times New Roman" w:hAnsi="Arial" w:cs="Arial"/>
          <w:color w:val="0A0A0A"/>
          <w:sz w:val="24"/>
          <w:szCs w:val="24"/>
          <w:lang w:eastAsia="ru-RU"/>
        </w:rPr>
        <w:t xml:space="preserve">, эмоциялық </w:t>
      </w:r>
      <w:proofErr w:type="spellStart"/>
      <w:r w:rsidRPr="00CF0074">
        <w:rPr>
          <w:rFonts w:ascii="Arial" w:eastAsia="Times New Roman" w:hAnsi="Arial" w:cs="Arial"/>
          <w:color w:val="0A0A0A"/>
          <w:sz w:val="24"/>
          <w:szCs w:val="24"/>
          <w:lang w:eastAsia="ru-RU"/>
        </w:rPr>
        <w:t>бояу</w:t>
      </w:r>
      <w:proofErr w:type="spellEnd"/>
      <w:r w:rsidRPr="00CF0074">
        <w:rPr>
          <w:rFonts w:ascii="Arial" w:eastAsia="Times New Roman" w:hAnsi="Arial" w:cs="Arial"/>
          <w:color w:val="0A0A0A"/>
          <w:sz w:val="24"/>
          <w:szCs w:val="24"/>
          <w:lang w:eastAsia="ru-RU"/>
        </w:rPr>
        <w:t xml:space="preserve">, </w:t>
      </w:r>
      <w:proofErr w:type="spellStart"/>
      <w:r w:rsidRPr="00CF0074">
        <w:rPr>
          <w:rFonts w:ascii="Arial" w:eastAsia="Times New Roman" w:hAnsi="Arial" w:cs="Arial"/>
          <w:color w:val="0A0A0A"/>
          <w:sz w:val="24"/>
          <w:szCs w:val="24"/>
          <w:lang w:eastAsia="ru-RU"/>
        </w:rPr>
        <w:t>метафоралар</w:t>
      </w:r>
      <w:proofErr w:type="spellEnd"/>
      <w:r w:rsidRPr="00CF0074">
        <w:rPr>
          <w:rFonts w:ascii="Arial" w:eastAsia="Times New Roman" w:hAnsi="Arial" w:cs="Arial"/>
          <w:color w:val="0A0A0A"/>
          <w:sz w:val="24"/>
          <w:szCs w:val="24"/>
          <w:lang w:eastAsia="ru-RU"/>
        </w:rPr>
        <w:t xml:space="preserve"> мен тұрақты </w:t>
      </w:r>
      <w:proofErr w:type="spellStart"/>
      <w:r w:rsidRPr="00CF0074">
        <w:rPr>
          <w:rFonts w:ascii="Arial" w:eastAsia="Times New Roman" w:hAnsi="Arial" w:cs="Arial"/>
          <w:color w:val="0A0A0A"/>
          <w:sz w:val="24"/>
          <w:szCs w:val="24"/>
          <w:lang w:eastAsia="ru-RU"/>
        </w:rPr>
        <w:t>тіркестер</w:t>
      </w:r>
      <w:proofErr w:type="spellEnd"/>
      <w:r w:rsidRPr="00CF0074">
        <w:rPr>
          <w:rFonts w:ascii="Arial" w:eastAsia="Times New Roman" w:hAnsi="Arial" w:cs="Arial"/>
          <w:color w:val="0A0A0A"/>
          <w:sz w:val="24"/>
          <w:szCs w:val="24"/>
          <w:lang w:eastAsia="ru-RU"/>
        </w:rPr>
        <w:t xml:space="preserve"> </w:t>
      </w:r>
      <w:proofErr w:type="spellStart"/>
      <w:r w:rsidRPr="00CF0074">
        <w:rPr>
          <w:rFonts w:ascii="Arial" w:eastAsia="Times New Roman" w:hAnsi="Arial" w:cs="Arial"/>
          <w:color w:val="0A0A0A"/>
          <w:sz w:val="24"/>
          <w:szCs w:val="24"/>
          <w:lang w:eastAsia="ru-RU"/>
        </w:rPr>
        <w:t>жиі</w:t>
      </w:r>
      <w:proofErr w:type="spellEnd"/>
      <w:r w:rsidRPr="00CF0074">
        <w:rPr>
          <w:rFonts w:ascii="Arial" w:eastAsia="Times New Roman" w:hAnsi="Arial" w:cs="Arial"/>
          <w:color w:val="0A0A0A"/>
          <w:sz w:val="24"/>
          <w:szCs w:val="24"/>
          <w:lang w:eastAsia="ru-RU"/>
        </w:rPr>
        <w:t xml:space="preserve"> қолданылады. </w:t>
      </w:r>
    </w:p>
    <w:sectPr w:rsidR="00CF0074" w:rsidRPr="00CF0074" w:rsidSect="00EB3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76490"/>
    <w:multiLevelType w:val="multilevel"/>
    <w:tmpl w:val="5590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765FC8"/>
    <w:multiLevelType w:val="multilevel"/>
    <w:tmpl w:val="A3D4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EB5BF3"/>
    <w:multiLevelType w:val="multilevel"/>
    <w:tmpl w:val="9C80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B20A2A"/>
    <w:multiLevelType w:val="multilevel"/>
    <w:tmpl w:val="188E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F0074"/>
    <w:rsid w:val="00CF0074"/>
    <w:rsid w:val="00EB3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F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kekvd">
    <w:name w:val="vkekvd"/>
    <w:basedOn w:val="a0"/>
    <w:rsid w:val="00CF0074"/>
  </w:style>
  <w:style w:type="character" w:styleId="a3">
    <w:name w:val="Strong"/>
    <w:basedOn w:val="a0"/>
    <w:uiPriority w:val="22"/>
    <w:qFormat/>
    <w:rsid w:val="00CF0074"/>
    <w:rPr>
      <w:b/>
      <w:bCs/>
    </w:rPr>
  </w:style>
  <w:style w:type="character" w:customStyle="1" w:styleId="t286pc">
    <w:name w:val="t286pc"/>
    <w:basedOn w:val="a0"/>
    <w:rsid w:val="00CF0074"/>
  </w:style>
</w:styles>
</file>

<file path=word/webSettings.xml><?xml version="1.0" encoding="utf-8"?>
<w:webSettings xmlns:r="http://schemas.openxmlformats.org/officeDocument/2006/relationships" xmlns:w="http://schemas.openxmlformats.org/wordprocessingml/2006/main">
  <w:divs>
    <w:div w:id="1786927882">
      <w:bodyDiv w:val="1"/>
      <w:marLeft w:val="0"/>
      <w:marRight w:val="0"/>
      <w:marTop w:val="0"/>
      <w:marBottom w:val="0"/>
      <w:divBdr>
        <w:top w:val="none" w:sz="0" w:space="0" w:color="auto"/>
        <w:left w:val="none" w:sz="0" w:space="0" w:color="auto"/>
        <w:bottom w:val="none" w:sz="0" w:space="0" w:color="auto"/>
        <w:right w:val="none" w:sz="0" w:space="0" w:color="auto"/>
      </w:divBdr>
      <w:divsChild>
        <w:div w:id="268197827">
          <w:marLeft w:val="0"/>
          <w:marRight w:val="0"/>
          <w:marTop w:val="0"/>
          <w:marBottom w:val="0"/>
          <w:divBdr>
            <w:top w:val="none" w:sz="0" w:space="0" w:color="auto"/>
            <w:left w:val="none" w:sz="0" w:space="0" w:color="auto"/>
            <w:bottom w:val="none" w:sz="0" w:space="0" w:color="auto"/>
            <w:right w:val="none" w:sz="0" w:space="0" w:color="auto"/>
          </w:divBdr>
        </w:div>
        <w:div w:id="1874267724">
          <w:marLeft w:val="0"/>
          <w:marRight w:val="0"/>
          <w:marTop w:val="0"/>
          <w:marBottom w:val="0"/>
          <w:divBdr>
            <w:top w:val="none" w:sz="0" w:space="0" w:color="auto"/>
            <w:left w:val="none" w:sz="0" w:space="0" w:color="auto"/>
            <w:bottom w:val="none" w:sz="0" w:space="0" w:color="auto"/>
            <w:right w:val="none" w:sz="0" w:space="0" w:color="auto"/>
          </w:divBdr>
        </w:div>
        <w:div w:id="344210232">
          <w:marLeft w:val="0"/>
          <w:marRight w:val="0"/>
          <w:marTop w:val="0"/>
          <w:marBottom w:val="0"/>
          <w:divBdr>
            <w:top w:val="none" w:sz="0" w:space="0" w:color="auto"/>
            <w:left w:val="none" w:sz="0" w:space="0" w:color="auto"/>
            <w:bottom w:val="none" w:sz="0" w:space="0" w:color="auto"/>
            <w:right w:val="none" w:sz="0" w:space="0" w:color="auto"/>
          </w:divBdr>
        </w:div>
        <w:div w:id="336614258">
          <w:marLeft w:val="0"/>
          <w:marRight w:val="0"/>
          <w:marTop w:val="0"/>
          <w:marBottom w:val="0"/>
          <w:divBdr>
            <w:top w:val="none" w:sz="0" w:space="0" w:color="auto"/>
            <w:left w:val="none" w:sz="0" w:space="0" w:color="auto"/>
            <w:bottom w:val="none" w:sz="0" w:space="0" w:color="auto"/>
            <w:right w:val="none" w:sz="0" w:space="0" w:color="auto"/>
          </w:divBdr>
        </w:div>
      </w:divsChild>
    </w:div>
    <w:div w:id="1830898515">
      <w:bodyDiv w:val="1"/>
      <w:marLeft w:val="0"/>
      <w:marRight w:val="0"/>
      <w:marTop w:val="0"/>
      <w:marBottom w:val="0"/>
      <w:divBdr>
        <w:top w:val="none" w:sz="0" w:space="0" w:color="auto"/>
        <w:left w:val="none" w:sz="0" w:space="0" w:color="auto"/>
        <w:bottom w:val="none" w:sz="0" w:space="0" w:color="auto"/>
        <w:right w:val="none" w:sz="0" w:space="0" w:color="auto"/>
      </w:divBdr>
      <w:divsChild>
        <w:div w:id="1178037795">
          <w:marLeft w:val="0"/>
          <w:marRight w:val="0"/>
          <w:marTop w:val="0"/>
          <w:marBottom w:val="0"/>
          <w:divBdr>
            <w:top w:val="none" w:sz="0" w:space="0" w:color="auto"/>
            <w:left w:val="none" w:sz="0" w:space="0" w:color="auto"/>
            <w:bottom w:val="none" w:sz="0" w:space="0" w:color="auto"/>
            <w:right w:val="none" w:sz="0" w:space="0" w:color="auto"/>
          </w:divBdr>
        </w:div>
        <w:div w:id="1838038316">
          <w:marLeft w:val="0"/>
          <w:marRight w:val="0"/>
          <w:marTop w:val="0"/>
          <w:marBottom w:val="0"/>
          <w:divBdr>
            <w:top w:val="none" w:sz="0" w:space="0" w:color="auto"/>
            <w:left w:val="none" w:sz="0" w:space="0" w:color="auto"/>
            <w:bottom w:val="none" w:sz="0" w:space="0" w:color="auto"/>
            <w:right w:val="none" w:sz="0" w:space="0" w:color="auto"/>
          </w:divBdr>
        </w:div>
        <w:div w:id="568081466">
          <w:marLeft w:val="0"/>
          <w:marRight w:val="0"/>
          <w:marTop w:val="0"/>
          <w:marBottom w:val="0"/>
          <w:divBdr>
            <w:top w:val="none" w:sz="0" w:space="0" w:color="auto"/>
            <w:left w:val="none" w:sz="0" w:space="0" w:color="auto"/>
            <w:bottom w:val="none" w:sz="0" w:space="0" w:color="auto"/>
            <w:right w:val="none" w:sz="0" w:space="0" w:color="auto"/>
          </w:divBdr>
        </w:div>
        <w:div w:id="756948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1471</Characters>
  <Application>Microsoft Office Word</Application>
  <DocSecurity>0</DocSecurity>
  <Lines>12</Lines>
  <Paragraphs>3</Paragraphs>
  <ScaleCrop>false</ScaleCrop>
  <Company>Microsoft</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2026-01-27T09:32:00Z</dcterms:created>
  <dcterms:modified xsi:type="dcterms:W3CDTF">2026-01-27T09:33:00Z</dcterms:modified>
</cp:coreProperties>
</file>